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9D" w:rsidRPr="00BA709D" w:rsidRDefault="00BA709D" w:rsidP="00BA709D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878D8" w:rsidRPr="00BA709D" w:rsidTr="000878D8">
        <w:trPr>
          <w:trHeight w:val="1849"/>
        </w:trPr>
        <w:tc>
          <w:tcPr>
            <w:tcW w:w="4454" w:type="dxa"/>
          </w:tcPr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МАРИЙ ЭЛ РЕСПУБЛИКЫСЕ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ЗВЕНИГОВО МУНИЦИПАЛ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 xml:space="preserve">РАЙОНЫН 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 xml:space="preserve">ИСМЕНЦА ЯЛ КУНДЕМ 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АДМИНИСТРАЦИЙЖЕ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ПУНЧАЛ</w:t>
            </w:r>
          </w:p>
        </w:tc>
        <w:tc>
          <w:tcPr>
            <w:tcW w:w="4618" w:type="dxa"/>
          </w:tcPr>
          <w:p w:rsidR="000878D8" w:rsidRPr="00BA709D" w:rsidRDefault="000878D8" w:rsidP="000878D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ИСМЕНЕЦКАЯ СЕЛЬСКАЯ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ЗВЕНИГОВСКОГО МУНИЦИПАЛЬНОГО РАЙОНА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РЕСПУБЛИКИ МАРИЙ ЭЛ</w:t>
            </w:r>
          </w:p>
          <w:p w:rsidR="000878D8" w:rsidRPr="00BA709D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09D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</w:tc>
      </w:tr>
    </w:tbl>
    <w:p w:rsidR="000878D8" w:rsidRPr="00BA709D" w:rsidRDefault="000878D8" w:rsidP="00087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0878D8" w:rsidRPr="00BA709D" w:rsidRDefault="000878D8" w:rsidP="000878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 xml:space="preserve">425052, РМЭ, </w:t>
      </w:r>
      <w:proofErr w:type="spellStart"/>
      <w:r w:rsidRPr="00BA709D">
        <w:rPr>
          <w:rFonts w:ascii="Times New Roman" w:hAnsi="Times New Roman"/>
          <w:sz w:val="26"/>
          <w:szCs w:val="26"/>
        </w:rPr>
        <w:t>Звениговский</w:t>
      </w:r>
      <w:proofErr w:type="spellEnd"/>
      <w:r w:rsidRPr="00BA709D"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 w:rsidRPr="00BA709D">
        <w:rPr>
          <w:rFonts w:ascii="Times New Roman" w:hAnsi="Times New Roman"/>
          <w:sz w:val="26"/>
          <w:szCs w:val="26"/>
        </w:rPr>
        <w:t>Исменцы</w:t>
      </w:r>
      <w:proofErr w:type="spellEnd"/>
      <w:r w:rsidRPr="00BA709D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BA709D">
        <w:rPr>
          <w:rFonts w:ascii="Times New Roman" w:hAnsi="Times New Roman"/>
          <w:sz w:val="26"/>
          <w:szCs w:val="26"/>
        </w:rPr>
        <w:t>Молодежная</w:t>
      </w:r>
      <w:proofErr w:type="gramEnd"/>
      <w:r w:rsidRPr="00BA709D">
        <w:rPr>
          <w:rFonts w:ascii="Times New Roman" w:hAnsi="Times New Roman"/>
          <w:sz w:val="26"/>
          <w:szCs w:val="26"/>
        </w:rPr>
        <w:t>, д.5</w:t>
      </w:r>
    </w:p>
    <w:p w:rsidR="000878D8" w:rsidRPr="00BA709D" w:rsidRDefault="000878D8" w:rsidP="000878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 xml:space="preserve">телефон (8 83645) 6-43-48 </w:t>
      </w:r>
      <w:proofErr w:type="spellStart"/>
      <w:r w:rsidRPr="00BA709D">
        <w:rPr>
          <w:rFonts w:ascii="Times New Roman" w:hAnsi="Times New Roman"/>
          <w:sz w:val="26"/>
          <w:szCs w:val="26"/>
        </w:rPr>
        <w:t>эл</w:t>
      </w:r>
      <w:proofErr w:type="spellEnd"/>
      <w:r w:rsidRPr="00BA709D">
        <w:rPr>
          <w:rFonts w:ascii="Times New Roman" w:hAnsi="Times New Roman"/>
          <w:sz w:val="26"/>
          <w:szCs w:val="26"/>
        </w:rPr>
        <w:t xml:space="preserve">. адрес </w:t>
      </w:r>
      <w:hyperlink r:id="rId8" w:history="1">
        <w:r w:rsidRPr="00BA709D">
          <w:rPr>
            <w:rStyle w:val="af9"/>
            <w:rFonts w:ascii="Times New Roman" w:eastAsia="Calibri" w:hAnsi="Times New Roman"/>
            <w:sz w:val="26"/>
            <w:szCs w:val="26"/>
            <w:lang w:val="en-US"/>
          </w:rPr>
          <w:t>ismenzy</w:t>
        </w:r>
        <w:r w:rsidRPr="00BA709D">
          <w:rPr>
            <w:rStyle w:val="af9"/>
            <w:rFonts w:ascii="Times New Roman" w:eastAsia="Calibri" w:hAnsi="Times New Roman"/>
            <w:sz w:val="26"/>
            <w:szCs w:val="26"/>
          </w:rPr>
          <w:t>@</w:t>
        </w:r>
        <w:r w:rsidRPr="00BA709D">
          <w:rPr>
            <w:rStyle w:val="af9"/>
            <w:rFonts w:ascii="Times New Roman" w:eastAsia="Calibri" w:hAnsi="Times New Roman"/>
            <w:sz w:val="26"/>
            <w:szCs w:val="26"/>
            <w:lang w:val="en-US"/>
          </w:rPr>
          <w:t>yandex</w:t>
        </w:r>
        <w:r w:rsidRPr="00BA709D">
          <w:rPr>
            <w:rStyle w:val="af9"/>
            <w:rFonts w:ascii="Times New Roman" w:eastAsia="Calibri" w:hAnsi="Times New Roman"/>
            <w:sz w:val="26"/>
            <w:szCs w:val="26"/>
          </w:rPr>
          <w:t>.</w:t>
        </w:r>
        <w:r w:rsidRPr="00BA709D">
          <w:rPr>
            <w:rStyle w:val="af9"/>
            <w:rFonts w:ascii="Times New Roman" w:eastAsia="Calibri" w:hAnsi="Times New Roman"/>
            <w:sz w:val="26"/>
            <w:szCs w:val="26"/>
            <w:lang w:val="en-US"/>
          </w:rPr>
          <w:t>ru</w:t>
        </w:r>
      </w:hyperlink>
    </w:p>
    <w:p w:rsidR="002201D4" w:rsidRPr="00BA709D" w:rsidRDefault="00BA709D" w:rsidP="000878D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</w:t>
      </w:r>
      <w:r w:rsidR="000878D8" w:rsidRPr="00BA709D">
        <w:rPr>
          <w:rFonts w:ascii="Times New Roman" w:hAnsi="Times New Roman"/>
          <w:sz w:val="26"/>
          <w:szCs w:val="26"/>
        </w:rPr>
        <w:t xml:space="preserve">   </w:t>
      </w:r>
      <w:r w:rsidR="00A01BC1">
        <w:rPr>
          <w:rFonts w:ascii="Times New Roman" w:hAnsi="Times New Roman"/>
          <w:sz w:val="26"/>
          <w:szCs w:val="26"/>
        </w:rPr>
        <w:t>41                                                                                                    17 марта 2025 года</w:t>
      </w:r>
      <w:r w:rsidR="000878D8" w:rsidRPr="00BA709D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0D763F" w:rsidRPr="00BA709D">
        <w:rPr>
          <w:rFonts w:ascii="Times New Roman" w:hAnsi="Times New Roman"/>
          <w:sz w:val="26"/>
          <w:szCs w:val="26"/>
        </w:rPr>
        <w:t xml:space="preserve">    </w:t>
      </w:r>
      <w:r w:rsidR="000878D8" w:rsidRPr="00BA709D">
        <w:rPr>
          <w:rFonts w:ascii="Times New Roman" w:hAnsi="Times New Roman"/>
          <w:sz w:val="26"/>
          <w:szCs w:val="26"/>
        </w:rPr>
        <w:t xml:space="preserve">                        </w:t>
      </w:r>
    </w:p>
    <w:p w:rsidR="000878D8" w:rsidRPr="00BA709D" w:rsidRDefault="000878D8" w:rsidP="000878D8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2201D4" w:rsidRPr="00BA709D" w:rsidRDefault="000A31EC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  <w:proofErr w:type="spellStart"/>
      <w:r w:rsidRPr="00BA709D">
        <w:rPr>
          <w:rFonts w:ascii="Times New Roman" w:hAnsi="Times New Roman"/>
          <w:bCs/>
          <w:sz w:val="26"/>
          <w:szCs w:val="26"/>
        </w:rPr>
        <w:t>Исменецкой</w:t>
      </w:r>
      <w:proofErr w:type="spellEnd"/>
      <w:r w:rsidRPr="00BA709D">
        <w:rPr>
          <w:rFonts w:ascii="Times New Roman" w:hAnsi="Times New Roman"/>
          <w:bCs/>
          <w:sz w:val="26"/>
          <w:szCs w:val="26"/>
        </w:rPr>
        <w:t xml:space="preserve"> сельской администрации от 18 мая 2023 года №74 «</w:t>
      </w:r>
      <w:r w:rsidR="002201D4" w:rsidRPr="00BA709D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proofErr w:type="spellStart"/>
      <w:r w:rsidR="000878D8" w:rsidRPr="00BA709D">
        <w:rPr>
          <w:rFonts w:ascii="Times New Roman" w:hAnsi="Times New Roman"/>
          <w:bCs/>
          <w:sz w:val="26"/>
          <w:szCs w:val="26"/>
        </w:rPr>
        <w:t>Исменецкого</w:t>
      </w:r>
      <w:proofErr w:type="spellEnd"/>
      <w:r w:rsidR="002201D4" w:rsidRPr="00BA709D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 w:rsidR="002201D4" w:rsidRPr="00BA709D">
        <w:rPr>
          <w:rFonts w:ascii="Times New Roman" w:hAnsi="Times New Roman"/>
          <w:bCs/>
          <w:sz w:val="26"/>
          <w:szCs w:val="26"/>
        </w:rPr>
        <w:t>Звениговского</w:t>
      </w:r>
      <w:proofErr w:type="spellEnd"/>
      <w:r w:rsidR="002201D4" w:rsidRPr="00BA709D">
        <w:rPr>
          <w:rFonts w:ascii="Times New Roman" w:hAnsi="Times New Roman"/>
          <w:bCs/>
          <w:sz w:val="26"/>
          <w:szCs w:val="26"/>
        </w:rPr>
        <w:t xml:space="preserve"> муниципального района Республики Марий Эл</w:t>
      </w:r>
      <w:r w:rsidRPr="00BA709D">
        <w:rPr>
          <w:rFonts w:ascii="Times New Roman" w:hAnsi="Times New Roman"/>
          <w:bCs/>
          <w:sz w:val="26"/>
          <w:szCs w:val="26"/>
        </w:rPr>
        <w:t>»</w:t>
      </w:r>
    </w:p>
    <w:p w:rsidR="002201D4" w:rsidRPr="00BA709D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Cs/>
          <w:sz w:val="26"/>
          <w:szCs w:val="26"/>
        </w:rPr>
      </w:pPr>
      <w:r w:rsidRPr="00BA709D">
        <w:rPr>
          <w:rFonts w:ascii="Times New Roman" w:hAnsi="Times New Roman"/>
          <w:bCs/>
          <w:sz w:val="26"/>
          <w:szCs w:val="26"/>
        </w:rPr>
        <w:t> </w:t>
      </w:r>
    </w:p>
    <w:p w:rsidR="002201D4" w:rsidRPr="00BA709D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6"/>
          <w:szCs w:val="26"/>
        </w:rPr>
      </w:pPr>
    </w:p>
    <w:p w:rsidR="002201D4" w:rsidRPr="00BA709D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709D">
        <w:rPr>
          <w:rFonts w:ascii="Times New Roman" w:hAnsi="Times New Roman"/>
          <w:sz w:val="26"/>
          <w:szCs w:val="26"/>
        </w:rPr>
        <w:t>В соответствии с Федеральным законом </w:t>
      </w:r>
      <w:hyperlink r:id="rId9" w:tgtFrame="_blank" w:history="1"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от 27 июля 2010 г. № 210-ФЗ</w:t>
        </w:r>
      </w:hyperlink>
      <w:r w:rsidRPr="00BA709D">
        <w:rPr>
          <w:rFonts w:ascii="Times New Roman" w:hAnsi="Times New Roman"/>
          <w:sz w:val="26"/>
          <w:szCs w:val="26"/>
        </w:rPr>
        <w:t> «Об организации предоставлении государственных и муниципальных услуг», </w:t>
      </w:r>
      <w:r w:rsidR="00BA709D" w:rsidRPr="00BA709D">
        <w:rPr>
          <w:rFonts w:ascii="Times New Roman" w:hAnsi="Times New Roman"/>
          <w:sz w:val="26"/>
          <w:szCs w:val="26"/>
        </w:rPr>
        <w:t xml:space="preserve"> Федеральным законом от 22.07.2024 №187-ФЗ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BA709D" w:rsidRPr="00BA709D">
        <w:rPr>
          <w:rFonts w:ascii="Times New Roman" w:hAnsi="Times New Roman"/>
          <w:sz w:val="26"/>
          <w:szCs w:val="26"/>
        </w:rPr>
        <w:t>эскроу</w:t>
      </w:r>
      <w:proofErr w:type="spellEnd"/>
      <w:r w:rsidR="00BA709D" w:rsidRPr="00BA709D">
        <w:rPr>
          <w:rFonts w:ascii="Times New Roman" w:hAnsi="Times New Roman"/>
          <w:sz w:val="26"/>
          <w:szCs w:val="26"/>
        </w:rPr>
        <w:t xml:space="preserve">», от </w:t>
      </w:r>
      <w:hyperlink r:id="rId10" w:tgtFrame="_blank" w:history="1"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Уставом </w:t>
        </w:r>
        <w:proofErr w:type="spellStart"/>
        <w:r w:rsidR="000878D8"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Исменецкого</w:t>
        </w:r>
        <w:proofErr w:type="spellEnd"/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сельского </w:t>
        </w:r>
        <w:proofErr w:type="spellStart"/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послеения</w:t>
        </w:r>
        <w:proofErr w:type="spellEnd"/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Звениговского</w:t>
        </w:r>
        <w:proofErr w:type="spellEnd"/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муниципального района Рес</w:t>
        </w:r>
        <w:r w:rsidR="000878D8"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публики Марий</w:t>
        </w:r>
        <w:proofErr w:type="gramEnd"/>
        <w:r w:rsidR="000878D8"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Эл</w:t>
        </w:r>
      </w:hyperlink>
      <w:r w:rsidRPr="00BA709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878D8" w:rsidRPr="00BA709D">
        <w:rPr>
          <w:rFonts w:ascii="Times New Roman" w:hAnsi="Times New Roman"/>
          <w:sz w:val="26"/>
          <w:szCs w:val="26"/>
        </w:rPr>
        <w:t>Исменецкая</w:t>
      </w:r>
      <w:proofErr w:type="spellEnd"/>
      <w:r w:rsidRPr="00BA709D">
        <w:rPr>
          <w:rFonts w:ascii="Times New Roman" w:hAnsi="Times New Roman"/>
          <w:sz w:val="26"/>
          <w:szCs w:val="26"/>
        </w:rPr>
        <w:t xml:space="preserve"> сельская администрация </w:t>
      </w:r>
      <w:proofErr w:type="spellStart"/>
      <w:r w:rsidRPr="00BA709D">
        <w:rPr>
          <w:rFonts w:ascii="Times New Roman" w:hAnsi="Times New Roman"/>
          <w:sz w:val="26"/>
          <w:szCs w:val="26"/>
        </w:rPr>
        <w:t>Звениговского</w:t>
      </w:r>
      <w:proofErr w:type="spellEnd"/>
      <w:r w:rsidRPr="00BA709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0878D8" w:rsidRPr="00BA709D">
        <w:rPr>
          <w:rFonts w:ascii="Times New Roman" w:hAnsi="Times New Roman"/>
          <w:sz w:val="26"/>
          <w:szCs w:val="26"/>
        </w:rPr>
        <w:t>Республики Марий Эл</w:t>
      </w:r>
    </w:p>
    <w:p w:rsidR="002201D4" w:rsidRPr="00BA709D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</w:p>
    <w:p w:rsidR="002201D4" w:rsidRPr="00BA709D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>ПОСТАНОВЛЯЕТ:</w:t>
      </w:r>
    </w:p>
    <w:p w:rsidR="002201D4" w:rsidRPr="00BA709D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</w:p>
    <w:p w:rsidR="002201D4" w:rsidRPr="00BA709D" w:rsidRDefault="000A31EC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>1.</w:t>
      </w:r>
      <w:r w:rsidR="00BA709D" w:rsidRPr="00BA709D">
        <w:rPr>
          <w:rFonts w:ascii="Times New Roman" w:hAnsi="Times New Roman"/>
          <w:sz w:val="26"/>
          <w:szCs w:val="26"/>
        </w:rPr>
        <w:t xml:space="preserve">Внести </w:t>
      </w:r>
      <w:r w:rsidR="00BA709D" w:rsidRPr="00BA709D">
        <w:rPr>
          <w:rFonts w:ascii="Times New Roman" w:hAnsi="Times New Roman"/>
          <w:bCs/>
          <w:sz w:val="26"/>
          <w:szCs w:val="26"/>
        </w:rPr>
        <w:t xml:space="preserve">в постановление </w:t>
      </w:r>
      <w:proofErr w:type="spellStart"/>
      <w:r w:rsidR="00BA709D" w:rsidRPr="00BA709D">
        <w:rPr>
          <w:rFonts w:ascii="Times New Roman" w:hAnsi="Times New Roman"/>
          <w:bCs/>
          <w:sz w:val="26"/>
          <w:szCs w:val="26"/>
        </w:rPr>
        <w:t>Исменецкой</w:t>
      </w:r>
      <w:proofErr w:type="spellEnd"/>
      <w:r w:rsidR="00BA709D" w:rsidRPr="00BA709D">
        <w:rPr>
          <w:rFonts w:ascii="Times New Roman" w:hAnsi="Times New Roman"/>
          <w:bCs/>
          <w:sz w:val="26"/>
          <w:szCs w:val="26"/>
        </w:rPr>
        <w:t xml:space="preserve"> сельской администрации от 18 мая 2023 года №74 «Об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proofErr w:type="spellStart"/>
      <w:r w:rsidR="00BA709D" w:rsidRPr="00BA709D">
        <w:rPr>
          <w:rFonts w:ascii="Times New Roman" w:hAnsi="Times New Roman"/>
          <w:bCs/>
          <w:sz w:val="26"/>
          <w:szCs w:val="26"/>
        </w:rPr>
        <w:t>Исменецкого</w:t>
      </w:r>
      <w:proofErr w:type="spellEnd"/>
      <w:r w:rsidR="00BA709D" w:rsidRPr="00BA709D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 w:rsidR="00BA709D" w:rsidRPr="00BA709D">
        <w:rPr>
          <w:rFonts w:ascii="Times New Roman" w:hAnsi="Times New Roman"/>
          <w:bCs/>
          <w:sz w:val="26"/>
          <w:szCs w:val="26"/>
        </w:rPr>
        <w:t>Звениговского</w:t>
      </w:r>
      <w:proofErr w:type="spellEnd"/>
      <w:r w:rsidR="00BA709D" w:rsidRPr="00BA709D">
        <w:rPr>
          <w:rFonts w:ascii="Times New Roman" w:hAnsi="Times New Roman"/>
          <w:bCs/>
          <w:sz w:val="26"/>
          <w:szCs w:val="26"/>
        </w:rPr>
        <w:t xml:space="preserve"> муниципального района Республики Марий Эл»</w:t>
      </w:r>
      <w:r w:rsidR="00BA709D">
        <w:rPr>
          <w:rFonts w:ascii="Times New Roman" w:hAnsi="Times New Roman"/>
          <w:sz w:val="26"/>
          <w:szCs w:val="26"/>
        </w:rPr>
        <w:t xml:space="preserve"> </w:t>
      </w:r>
      <w:r w:rsidR="00BA709D" w:rsidRPr="00BA709D">
        <w:rPr>
          <w:rFonts w:ascii="Times New Roman" w:hAnsi="Times New Roman"/>
          <w:sz w:val="26"/>
          <w:szCs w:val="26"/>
        </w:rPr>
        <w:t>(далее – Постановление, Административный регламент) следующие изменения:</w:t>
      </w:r>
    </w:p>
    <w:p w:rsidR="00BA709D" w:rsidRPr="00BA709D" w:rsidRDefault="00BA709D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BA709D">
        <w:rPr>
          <w:rFonts w:ascii="Times New Roman" w:hAnsi="Times New Roman"/>
          <w:sz w:val="26"/>
          <w:szCs w:val="26"/>
        </w:rPr>
        <w:t>Пункт 2.4 Административного регламента дополнить абзацами 11 и 12 следующего содержания:</w:t>
      </w:r>
    </w:p>
    <w:p w:rsidR="00BA709D" w:rsidRPr="008722AE" w:rsidRDefault="00BA709D" w:rsidP="008722AE">
      <w:pPr>
        <w:pStyle w:val="afc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6"/>
          <w:szCs w:val="26"/>
        </w:rPr>
      </w:pPr>
      <w:proofErr w:type="gramStart"/>
      <w:r w:rsidRPr="00BA709D">
        <w:rPr>
          <w:color w:val="000000"/>
          <w:sz w:val="26"/>
          <w:szCs w:val="26"/>
        </w:rPr>
        <w:t>«В случаях, предусмотренных </w:t>
      </w:r>
      <w:hyperlink r:id="rId11" w:anchor="dst100059" w:history="1">
        <w:r w:rsidRPr="00BA709D">
          <w:rPr>
            <w:rStyle w:val="af9"/>
            <w:color w:val="1A0DAB"/>
            <w:sz w:val="26"/>
            <w:szCs w:val="26"/>
          </w:rPr>
          <w:t>статьей 5</w:t>
        </w:r>
      </w:hyperlink>
      <w:r w:rsidRPr="00BA709D">
        <w:rPr>
          <w:color w:val="000000"/>
          <w:sz w:val="26"/>
          <w:szCs w:val="26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BA709D">
        <w:rPr>
          <w:color w:val="000000"/>
          <w:sz w:val="26"/>
          <w:szCs w:val="26"/>
        </w:rPr>
        <w:t>эскроу</w:t>
      </w:r>
      <w:proofErr w:type="spellEnd"/>
      <w:r w:rsidRPr="00BA709D">
        <w:rPr>
          <w:color w:val="000000"/>
          <w:sz w:val="26"/>
          <w:szCs w:val="26"/>
        </w:rPr>
        <w:t>", уведомление, предусмотренное </w:t>
      </w:r>
      <w:hyperlink r:id="rId12" w:anchor="dst4465" w:history="1">
        <w:r w:rsidRPr="00BA709D">
          <w:rPr>
            <w:rStyle w:val="af9"/>
            <w:color w:val="1A0DAB"/>
            <w:sz w:val="26"/>
            <w:szCs w:val="26"/>
          </w:rPr>
          <w:t>частью 16</w:t>
        </w:r>
      </w:hyperlink>
      <w:r w:rsidRPr="00BA709D">
        <w:rPr>
          <w:color w:val="000000"/>
          <w:sz w:val="26"/>
          <w:szCs w:val="26"/>
        </w:rPr>
        <w:t>  статьи</w:t>
      </w:r>
      <w:r>
        <w:rPr>
          <w:color w:val="000000"/>
          <w:sz w:val="26"/>
          <w:szCs w:val="26"/>
        </w:rPr>
        <w:t xml:space="preserve"> 55 Градостроительного кодекса Российской Федерации</w:t>
      </w:r>
      <w:r w:rsidRPr="00BA709D">
        <w:rPr>
          <w:color w:val="000000"/>
          <w:sz w:val="26"/>
          <w:szCs w:val="26"/>
        </w:rPr>
        <w:t xml:space="preserve">,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A709D">
        <w:rPr>
          <w:color w:val="000000"/>
          <w:sz w:val="26"/>
          <w:szCs w:val="26"/>
        </w:rPr>
        <w:t>эскроу</w:t>
      </w:r>
      <w:proofErr w:type="spellEnd"/>
      <w:r w:rsidRPr="00BA709D">
        <w:rPr>
          <w:color w:val="000000"/>
          <w:sz w:val="26"/>
          <w:szCs w:val="26"/>
        </w:rPr>
        <w:t>, с приложением наряду с документами, предусмотренными </w:t>
      </w:r>
      <w:hyperlink r:id="rId13" w:anchor="dst4465" w:history="1">
        <w:r w:rsidRPr="00BA709D">
          <w:rPr>
            <w:rStyle w:val="af9"/>
            <w:color w:val="1A0DAB"/>
            <w:sz w:val="26"/>
            <w:szCs w:val="26"/>
          </w:rPr>
          <w:t>частью 16</w:t>
        </w:r>
        <w:proofErr w:type="gramEnd"/>
      </w:hyperlink>
      <w:r w:rsidRPr="00BA709D">
        <w:rPr>
          <w:color w:val="000000"/>
          <w:sz w:val="26"/>
          <w:szCs w:val="26"/>
        </w:rPr>
        <w:t> статьи</w:t>
      </w:r>
      <w:r>
        <w:rPr>
          <w:color w:val="000000"/>
          <w:sz w:val="26"/>
          <w:szCs w:val="26"/>
        </w:rPr>
        <w:t xml:space="preserve"> 55 Градостроительного кодекса Российской Федерации</w:t>
      </w:r>
      <w:r w:rsidRPr="00BA709D">
        <w:rPr>
          <w:color w:val="000000"/>
          <w:sz w:val="26"/>
          <w:szCs w:val="26"/>
        </w:rPr>
        <w:t xml:space="preserve">,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</w:t>
      </w:r>
      <w:proofErr w:type="gramStart"/>
      <w:r w:rsidRPr="00BA709D">
        <w:rPr>
          <w:color w:val="000000"/>
          <w:sz w:val="26"/>
          <w:szCs w:val="26"/>
        </w:rPr>
        <w:t xml:space="preserve">В этих случаях доверенность от имени застройщика не требуется и все уведомления, </w:t>
      </w:r>
      <w:r w:rsidRPr="00BA709D">
        <w:rPr>
          <w:color w:val="000000"/>
          <w:sz w:val="26"/>
          <w:szCs w:val="26"/>
        </w:rPr>
        <w:lastRenderedPageBreak/>
        <w:t>предусмотренные </w:t>
      </w:r>
      <w:hyperlink r:id="rId14" w:anchor="dst2660" w:history="1">
        <w:r w:rsidRPr="00BA709D">
          <w:rPr>
            <w:rStyle w:val="af9"/>
            <w:color w:val="1A0DAB"/>
            <w:sz w:val="26"/>
            <w:szCs w:val="26"/>
          </w:rPr>
          <w:t>частью 19</w:t>
        </w:r>
      </w:hyperlink>
      <w:r w:rsidRPr="00BA709D">
        <w:rPr>
          <w:color w:val="000000"/>
          <w:sz w:val="26"/>
          <w:szCs w:val="26"/>
        </w:rPr>
        <w:t> статьи</w:t>
      </w:r>
      <w:r>
        <w:rPr>
          <w:color w:val="000000"/>
          <w:sz w:val="26"/>
          <w:szCs w:val="26"/>
        </w:rPr>
        <w:t xml:space="preserve"> 55 Градостроительного кодекса Российской Федерации</w:t>
      </w:r>
      <w:r w:rsidRPr="00BA709D">
        <w:rPr>
          <w:color w:val="000000"/>
          <w:sz w:val="26"/>
          <w:szCs w:val="26"/>
        </w:rPr>
        <w:t xml:space="preserve">, </w:t>
      </w:r>
      <w:r w:rsidRPr="008722AE">
        <w:rPr>
          <w:color w:val="000000"/>
          <w:sz w:val="26"/>
          <w:szCs w:val="26"/>
        </w:rPr>
        <w:t>направляются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</w:t>
      </w:r>
      <w:proofErr w:type="gramEnd"/>
      <w:r w:rsidRPr="008722AE">
        <w:rPr>
          <w:color w:val="000000"/>
          <w:sz w:val="26"/>
          <w:szCs w:val="26"/>
        </w:rPr>
        <w:t xml:space="preserve"> счета </w:t>
      </w:r>
      <w:proofErr w:type="spellStart"/>
      <w:r w:rsidRPr="008722AE">
        <w:rPr>
          <w:color w:val="000000"/>
          <w:sz w:val="26"/>
          <w:szCs w:val="26"/>
        </w:rPr>
        <w:t>эскроу</w:t>
      </w:r>
      <w:proofErr w:type="spellEnd"/>
      <w:r w:rsidRPr="008722AE">
        <w:rPr>
          <w:color w:val="000000"/>
          <w:sz w:val="26"/>
          <w:szCs w:val="26"/>
        </w:rPr>
        <w:t>.</w:t>
      </w:r>
    </w:p>
    <w:p w:rsidR="000A31EC" w:rsidRPr="00BA709D" w:rsidRDefault="00BA709D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22AE">
        <w:rPr>
          <w:rFonts w:ascii="Times New Roman" w:hAnsi="Times New Roman"/>
          <w:sz w:val="26"/>
          <w:szCs w:val="26"/>
        </w:rPr>
        <w:t>При строительстве объектов индивидуального жилищного строительства в соответствии с Федеральным </w:t>
      </w:r>
      <w:hyperlink r:id="rId15" w:history="1">
        <w:r w:rsidRPr="008722AE">
          <w:rPr>
            <w:rStyle w:val="af9"/>
            <w:rFonts w:ascii="Times New Roman" w:hAnsi="Times New Roman"/>
            <w:color w:val="1A0DAB"/>
            <w:sz w:val="26"/>
            <w:szCs w:val="26"/>
          </w:rPr>
          <w:t>законом</w:t>
        </w:r>
      </w:hyperlink>
      <w:r w:rsidRPr="008722AE">
        <w:rPr>
          <w:rFonts w:ascii="Times New Roman" w:hAnsi="Times New Roman"/>
          <w:sz w:val="26"/>
          <w:szCs w:val="26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8722AE">
        <w:rPr>
          <w:rFonts w:ascii="Times New Roman" w:hAnsi="Times New Roman"/>
          <w:sz w:val="26"/>
          <w:szCs w:val="26"/>
        </w:rPr>
        <w:t>эскроу</w:t>
      </w:r>
      <w:proofErr w:type="spellEnd"/>
      <w:r w:rsidRPr="008722AE">
        <w:rPr>
          <w:rFonts w:ascii="Times New Roman" w:hAnsi="Times New Roman"/>
          <w:sz w:val="26"/>
          <w:szCs w:val="26"/>
        </w:rPr>
        <w:t xml:space="preserve">" уведомления, предусмотренные </w:t>
      </w:r>
      <w:r w:rsidRPr="008722AE">
        <w:rPr>
          <w:rFonts w:ascii="Times New Roman" w:hAnsi="Times New Roman"/>
          <w:color w:val="000000"/>
          <w:sz w:val="26"/>
          <w:szCs w:val="26"/>
        </w:rPr>
        <w:t>статьей 55 Градостроительного кодекса Российской Федерации</w:t>
      </w:r>
      <w:r w:rsidRPr="008722AE">
        <w:rPr>
          <w:rFonts w:ascii="Times New Roman" w:hAnsi="Times New Roman"/>
          <w:sz w:val="26"/>
          <w:szCs w:val="26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8722AE">
        <w:rPr>
          <w:rFonts w:ascii="Times New Roman" w:hAnsi="Times New Roman"/>
          <w:sz w:val="26"/>
          <w:szCs w:val="26"/>
        </w:rPr>
        <w:t>эскроу</w:t>
      </w:r>
      <w:proofErr w:type="spellEnd"/>
      <w:proofErr w:type="gramEnd"/>
      <w:r w:rsidRPr="008722AE">
        <w:rPr>
          <w:rFonts w:ascii="Times New Roman" w:hAnsi="Times New Roman"/>
          <w:sz w:val="26"/>
          <w:szCs w:val="26"/>
        </w:rPr>
        <w:t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 </w:t>
      </w:r>
      <w:hyperlink r:id="rId16" w:anchor="dst3758" w:history="1">
        <w:r w:rsidRPr="008722AE">
          <w:rPr>
            <w:rStyle w:val="af9"/>
            <w:rFonts w:ascii="Times New Roman" w:hAnsi="Times New Roman"/>
            <w:color w:val="1A0DAB"/>
            <w:sz w:val="26"/>
            <w:szCs w:val="26"/>
          </w:rPr>
          <w:t>пункте 5 части 2.2</w:t>
        </w:r>
      </w:hyperlink>
      <w:r w:rsidRPr="008722AE">
        <w:rPr>
          <w:rFonts w:ascii="Times New Roman" w:hAnsi="Times New Roman"/>
          <w:sz w:val="26"/>
          <w:szCs w:val="26"/>
        </w:rPr>
        <w:t> </w:t>
      </w:r>
      <w:r w:rsidR="008722AE" w:rsidRPr="008722AE">
        <w:rPr>
          <w:rFonts w:ascii="Times New Roman" w:hAnsi="Times New Roman"/>
          <w:sz w:val="26"/>
          <w:szCs w:val="26"/>
        </w:rPr>
        <w:t xml:space="preserve"> </w:t>
      </w:r>
      <w:r w:rsidR="008722AE" w:rsidRPr="008722AE">
        <w:rPr>
          <w:rFonts w:ascii="Times New Roman" w:hAnsi="Times New Roman"/>
          <w:color w:val="000000"/>
          <w:sz w:val="26"/>
          <w:szCs w:val="26"/>
        </w:rPr>
        <w:t>статьи 55 Градостроительного кодекса Российской Федерации</w:t>
      </w:r>
      <w:proofErr w:type="gramStart"/>
      <w:r w:rsidRPr="008722AE">
        <w:rPr>
          <w:rFonts w:ascii="Times New Roman" w:hAnsi="Times New Roman"/>
          <w:sz w:val="26"/>
          <w:szCs w:val="26"/>
        </w:rPr>
        <w:t>.»</w:t>
      </w:r>
      <w:r w:rsidR="008722AE">
        <w:rPr>
          <w:rFonts w:ascii="Times New Roman" w:hAnsi="Times New Roman"/>
          <w:sz w:val="26"/>
          <w:szCs w:val="26"/>
        </w:rPr>
        <w:t>.</w:t>
      </w:r>
      <w:proofErr w:type="gramEnd"/>
    </w:p>
    <w:p w:rsidR="002201D4" w:rsidRPr="00BA709D" w:rsidRDefault="002201D4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709D">
        <w:rPr>
          <w:rFonts w:ascii="Times New Roman" w:hAnsi="Times New Roman"/>
          <w:sz w:val="26"/>
          <w:szCs w:val="26"/>
          <w:lang w:eastAsia="en-US"/>
        </w:rPr>
        <w:t xml:space="preserve">3. Настоящее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Pr="00BA709D">
        <w:rPr>
          <w:rFonts w:ascii="Times New Roman" w:hAnsi="Times New Roman"/>
          <w:sz w:val="26"/>
          <w:szCs w:val="26"/>
          <w:lang w:eastAsia="en-US"/>
        </w:rPr>
        <w:t>Звениговского</w:t>
      </w:r>
      <w:proofErr w:type="spellEnd"/>
      <w:r w:rsidRPr="00BA709D">
        <w:rPr>
          <w:rFonts w:ascii="Times New Roman" w:hAnsi="Times New Roman"/>
          <w:sz w:val="26"/>
          <w:szCs w:val="26"/>
          <w:lang w:eastAsia="en-US"/>
        </w:rPr>
        <w:t xml:space="preserve"> муниципального района в информационно-телекоммуникационной сети «Интернет» - </w:t>
      </w:r>
      <w:proofErr w:type="spellStart"/>
      <w:r w:rsidRPr="00BA709D">
        <w:rPr>
          <w:rFonts w:ascii="Times New Roman" w:hAnsi="Times New Roman"/>
          <w:sz w:val="26"/>
          <w:szCs w:val="26"/>
          <w:lang w:eastAsia="en-US"/>
        </w:rPr>
        <w:t>www</w:t>
      </w:r>
      <w:proofErr w:type="spellEnd"/>
      <w:r w:rsidRPr="00BA709D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spellStart"/>
      <w:r w:rsidRPr="00BA709D">
        <w:rPr>
          <w:rFonts w:ascii="Times New Roman" w:hAnsi="Times New Roman"/>
          <w:sz w:val="26"/>
          <w:szCs w:val="26"/>
          <w:lang w:eastAsia="en-US"/>
        </w:rPr>
        <w:t>admzven.ru</w:t>
      </w:r>
      <w:proofErr w:type="spellEnd"/>
      <w:r w:rsidRPr="00BA709D">
        <w:rPr>
          <w:rFonts w:ascii="Times New Roman" w:hAnsi="Times New Roman"/>
          <w:sz w:val="26"/>
          <w:szCs w:val="26"/>
          <w:lang w:eastAsia="en-US"/>
        </w:rPr>
        <w:t>.</w:t>
      </w:r>
    </w:p>
    <w:p w:rsidR="002201D4" w:rsidRPr="00BA709D" w:rsidRDefault="002201D4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3E0D00" w:rsidRPr="00BA709D" w:rsidRDefault="003E0D00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201D4" w:rsidRPr="00BA709D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 w:rsidRPr="00BA709D">
        <w:rPr>
          <w:rFonts w:ascii="Times New Roman" w:hAnsi="Times New Roman"/>
          <w:bCs/>
          <w:sz w:val="26"/>
          <w:szCs w:val="26"/>
          <w:lang w:eastAsia="zh-CN"/>
        </w:rPr>
        <w:t xml:space="preserve">Глава  </w:t>
      </w:r>
      <w:proofErr w:type="spellStart"/>
      <w:r w:rsidR="000878D8" w:rsidRPr="00BA709D">
        <w:rPr>
          <w:rFonts w:ascii="Times New Roman" w:hAnsi="Times New Roman"/>
          <w:bCs/>
          <w:sz w:val="26"/>
          <w:szCs w:val="26"/>
          <w:lang w:eastAsia="zh-CN"/>
        </w:rPr>
        <w:t>Исменецкой</w:t>
      </w:r>
      <w:proofErr w:type="spellEnd"/>
      <w:r w:rsidRPr="00BA709D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2201D4" w:rsidRPr="00BA709D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 w:rsidRPr="00BA709D">
        <w:rPr>
          <w:rFonts w:ascii="Times New Roman" w:hAnsi="Times New Roman"/>
          <w:bCs/>
          <w:sz w:val="26"/>
          <w:szCs w:val="26"/>
          <w:lang w:eastAsia="zh-CN"/>
        </w:rPr>
        <w:t xml:space="preserve">сельской администрации                                                                 </w:t>
      </w:r>
      <w:proofErr w:type="spellStart"/>
      <w:r w:rsidR="000878D8" w:rsidRPr="00BA709D">
        <w:rPr>
          <w:rFonts w:ascii="Times New Roman" w:hAnsi="Times New Roman"/>
          <w:bCs/>
          <w:sz w:val="26"/>
          <w:szCs w:val="26"/>
          <w:lang w:eastAsia="zh-CN"/>
        </w:rPr>
        <w:t>Героева</w:t>
      </w:r>
      <w:proofErr w:type="spellEnd"/>
      <w:r w:rsidR="000878D8" w:rsidRPr="00BA709D">
        <w:rPr>
          <w:rFonts w:ascii="Times New Roman" w:hAnsi="Times New Roman"/>
          <w:bCs/>
          <w:sz w:val="26"/>
          <w:szCs w:val="26"/>
          <w:lang w:eastAsia="zh-CN"/>
        </w:rPr>
        <w:t xml:space="preserve"> Г.П.</w:t>
      </w:r>
    </w:p>
    <w:p w:rsidR="00F90CFD" w:rsidRPr="00BA709D" w:rsidRDefault="00F90CFD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zh-CN"/>
        </w:rPr>
      </w:pP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763F" w:rsidRDefault="000D763F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1BC1" w:rsidRPr="00A01BC1" w:rsidRDefault="00A01BC1" w:rsidP="00A01BC1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1BC1"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A01BC1" w:rsidRPr="00A01BC1" w:rsidRDefault="00A01BC1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 xml:space="preserve">об  обнародовании постановления </w:t>
      </w:r>
    </w:p>
    <w:p w:rsidR="00A01BC1" w:rsidRPr="00A01BC1" w:rsidRDefault="00A01BC1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01BC1">
        <w:rPr>
          <w:rFonts w:ascii="Times New Roman" w:hAnsi="Times New Roman"/>
          <w:sz w:val="26"/>
          <w:szCs w:val="26"/>
        </w:rPr>
        <w:t>Исменецкой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сельской администрации </w:t>
      </w:r>
    </w:p>
    <w:p w:rsidR="00A01BC1" w:rsidRPr="00A01BC1" w:rsidRDefault="00A01BC1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01BC1">
        <w:rPr>
          <w:rFonts w:ascii="Times New Roman" w:hAnsi="Times New Roman"/>
          <w:sz w:val="26"/>
          <w:szCs w:val="26"/>
        </w:rPr>
        <w:t>Звениговского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муниципального района Республики Марий Эл</w:t>
      </w:r>
    </w:p>
    <w:p w:rsidR="00A01BC1" w:rsidRPr="00A01BC1" w:rsidRDefault="00A01BC1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1BC1" w:rsidRPr="00A01BC1" w:rsidRDefault="00A01BC1" w:rsidP="00A01BC1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ab/>
      </w:r>
      <w:proofErr w:type="gramStart"/>
      <w:r w:rsidRPr="00A01BC1">
        <w:rPr>
          <w:rFonts w:ascii="Times New Roman" w:hAnsi="Times New Roman"/>
          <w:sz w:val="26"/>
          <w:szCs w:val="26"/>
        </w:rPr>
        <w:t xml:space="preserve">Постановление </w:t>
      </w:r>
      <w:proofErr w:type="spellStart"/>
      <w:r w:rsidRPr="00A01BC1">
        <w:rPr>
          <w:rFonts w:ascii="Times New Roman" w:hAnsi="Times New Roman"/>
          <w:sz w:val="26"/>
          <w:szCs w:val="26"/>
        </w:rPr>
        <w:t>Исменецкой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сельской администрации от 17 марта 2025 года  № 41 «</w:t>
      </w:r>
      <w:r w:rsidRPr="00A01BC1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  <w:proofErr w:type="spellStart"/>
      <w:r w:rsidRPr="00A01BC1">
        <w:rPr>
          <w:rFonts w:ascii="Times New Roman" w:hAnsi="Times New Roman"/>
          <w:bCs/>
          <w:sz w:val="26"/>
          <w:szCs w:val="26"/>
        </w:rPr>
        <w:t>Исменецкой</w:t>
      </w:r>
      <w:proofErr w:type="spellEnd"/>
      <w:r w:rsidRPr="00A01BC1">
        <w:rPr>
          <w:rFonts w:ascii="Times New Roman" w:hAnsi="Times New Roman"/>
          <w:bCs/>
          <w:sz w:val="26"/>
          <w:szCs w:val="26"/>
        </w:rPr>
        <w:t xml:space="preserve"> сельской администрации от 18 мая 2023 года №74 «Об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proofErr w:type="spellStart"/>
      <w:r w:rsidRPr="00A01BC1">
        <w:rPr>
          <w:rFonts w:ascii="Times New Roman" w:hAnsi="Times New Roman"/>
          <w:bCs/>
          <w:sz w:val="26"/>
          <w:szCs w:val="26"/>
        </w:rPr>
        <w:t>Исменецкого</w:t>
      </w:r>
      <w:proofErr w:type="spellEnd"/>
      <w:r w:rsidRPr="00A01BC1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 w:rsidRPr="00A01BC1">
        <w:rPr>
          <w:rFonts w:ascii="Times New Roman" w:hAnsi="Times New Roman"/>
          <w:bCs/>
          <w:sz w:val="26"/>
          <w:szCs w:val="26"/>
        </w:rPr>
        <w:t>Звениговского</w:t>
      </w:r>
      <w:proofErr w:type="spellEnd"/>
      <w:r w:rsidRPr="00A01BC1">
        <w:rPr>
          <w:rFonts w:ascii="Times New Roman" w:hAnsi="Times New Roman"/>
          <w:bCs/>
          <w:sz w:val="26"/>
          <w:szCs w:val="26"/>
        </w:rPr>
        <w:t xml:space="preserve"> муниципального района Республики Марий Эл</w:t>
      </w:r>
      <w:r w:rsidRPr="00A01BC1">
        <w:rPr>
          <w:rFonts w:ascii="Times New Roman" w:hAnsi="Times New Roman"/>
          <w:sz w:val="26"/>
          <w:szCs w:val="26"/>
        </w:rPr>
        <w:t>»    опубликовано  17 марта 2025 года на официальном портале «</w:t>
      </w:r>
      <w:proofErr w:type="spellStart"/>
      <w:r w:rsidRPr="00A01BC1">
        <w:rPr>
          <w:rFonts w:ascii="Times New Roman" w:hAnsi="Times New Roman"/>
          <w:sz w:val="26"/>
          <w:szCs w:val="26"/>
        </w:rPr>
        <w:t>ВМарийЭл</w:t>
      </w:r>
      <w:proofErr w:type="spellEnd"/>
      <w:r w:rsidRPr="00A01BC1">
        <w:rPr>
          <w:rFonts w:ascii="Times New Roman" w:hAnsi="Times New Roman"/>
          <w:sz w:val="26"/>
          <w:szCs w:val="26"/>
        </w:rPr>
        <w:t>»,   размещен на</w:t>
      </w:r>
      <w:proofErr w:type="gramEnd"/>
      <w:r w:rsidRPr="00A01BC1">
        <w:rPr>
          <w:rFonts w:ascii="Times New Roman" w:hAnsi="Times New Roman"/>
          <w:sz w:val="26"/>
          <w:szCs w:val="26"/>
        </w:rPr>
        <w:t xml:space="preserve"> официальном </w:t>
      </w:r>
      <w:proofErr w:type="gramStart"/>
      <w:r w:rsidRPr="00A01BC1">
        <w:rPr>
          <w:rFonts w:ascii="Times New Roman" w:hAnsi="Times New Roman"/>
          <w:sz w:val="26"/>
          <w:szCs w:val="26"/>
        </w:rPr>
        <w:t>сайте</w:t>
      </w:r>
      <w:proofErr w:type="gramEnd"/>
      <w:r w:rsidRPr="00A01B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01BC1">
        <w:rPr>
          <w:rFonts w:ascii="Times New Roman" w:hAnsi="Times New Roman"/>
          <w:sz w:val="26"/>
          <w:szCs w:val="26"/>
        </w:rPr>
        <w:t>Звениговского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муниципального района во вкладке </w:t>
      </w:r>
      <w:proofErr w:type="spellStart"/>
      <w:r w:rsidRPr="00A01BC1">
        <w:rPr>
          <w:rFonts w:ascii="Times New Roman" w:hAnsi="Times New Roman"/>
          <w:sz w:val="26"/>
          <w:szCs w:val="26"/>
        </w:rPr>
        <w:t>Исменецкого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сельского поселения, адрес доступа: </w:t>
      </w:r>
      <w:hyperlink r:id="rId17" w:history="1">
        <w:r w:rsidRPr="00A01BC1">
          <w:rPr>
            <w:rStyle w:val="af9"/>
            <w:rFonts w:ascii="Times New Roman" w:hAnsi="Times New Roman"/>
            <w:sz w:val="26"/>
            <w:szCs w:val="26"/>
          </w:rPr>
          <w:t>http://admzven.ru/ismency/acts/28</w:t>
        </w:r>
      </w:hyperlink>
      <w:r w:rsidRPr="00A01BC1">
        <w:rPr>
          <w:rFonts w:ascii="Times New Roman" w:hAnsi="Times New Roman"/>
          <w:sz w:val="26"/>
          <w:szCs w:val="26"/>
        </w:rPr>
        <w:t>.</w:t>
      </w:r>
    </w:p>
    <w:p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Pr="00A01BC1">
        <w:rPr>
          <w:rFonts w:ascii="Times New Roman" w:hAnsi="Times New Roman"/>
          <w:sz w:val="26"/>
          <w:szCs w:val="26"/>
        </w:rPr>
        <w:t>Исменецкой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</w:t>
      </w:r>
    </w:p>
    <w:p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 xml:space="preserve">сельской администрации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A01BC1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Pr="00A01BC1">
        <w:rPr>
          <w:rFonts w:ascii="Times New Roman" w:hAnsi="Times New Roman"/>
          <w:sz w:val="26"/>
          <w:szCs w:val="26"/>
        </w:rPr>
        <w:t>Г.П.Героева</w:t>
      </w:r>
      <w:proofErr w:type="spellEnd"/>
    </w:p>
    <w:p w:rsidR="00A01BC1" w:rsidRPr="00A01BC1" w:rsidRDefault="00A01BC1" w:rsidP="00A01BC1">
      <w:pPr>
        <w:rPr>
          <w:sz w:val="26"/>
          <w:szCs w:val="26"/>
        </w:rPr>
      </w:pPr>
    </w:p>
    <w:p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A01BC1" w:rsidSect="00BA709D">
      <w:headerReference w:type="default" r:id="rId18"/>
      <w:footerReference w:type="default" r:id="rId19"/>
      <w:footnotePr>
        <w:numRestart w:val="eachSect"/>
      </w:footnotePr>
      <w:pgSz w:w="11906" w:h="16838" w:code="9"/>
      <w:pgMar w:top="567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10" w:rsidRDefault="00912710">
      <w:pPr>
        <w:spacing w:after="0" w:line="240" w:lineRule="auto"/>
      </w:pPr>
      <w:r>
        <w:separator/>
      </w:r>
    </w:p>
  </w:endnote>
  <w:endnote w:type="continuationSeparator" w:id="0">
    <w:p w:rsidR="00912710" w:rsidRDefault="00912710">
      <w:pPr>
        <w:spacing w:after="0" w:line="240" w:lineRule="auto"/>
      </w:pPr>
      <w:r>
        <w:continuationSeparator/>
      </w:r>
    </w:p>
  </w:endnote>
  <w:endnote w:type="continuationNotice" w:id="1">
    <w:p w:rsidR="00912710" w:rsidRDefault="0091271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A31EC" w:rsidRPr="002F21D1" w:rsidRDefault="00CD3AA9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="000A31EC"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A01BC1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0A31EC" w:rsidRDefault="000A31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10" w:rsidRDefault="00912710">
      <w:pPr>
        <w:spacing w:after="0" w:line="240" w:lineRule="auto"/>
      </w:pPr>
      <w:r>
        <w:separator/>
      </w:r>
    </w:p>
  </w:footnote>
  <w:footnote w:type="continuationSeparator" w:id="0">
    <w:p w:rsidR="00912710" w:rsidRDefault="00912710">
      <w:pPr>
        <w:spacing w:after="0" w:line="240" w:lineRule="auto"/>
      </w:pPr>
      <w:r>
        <w:continuationSeparator/>
      </w:r>
    </w:p>
  </w:footnote>
  <w:footnote w:type="continuationNotice" w:id="1">
    <w:p w:rsidR="00912710" w:rsidRDefault="0091271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EC" w:rsidRDefault="000A31E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D11FFC"/>
    <w:multiLevelType w:val="hybridMultilevel"/>
    <w:tmpl w:val="54EE8E1A"/>
    <w:lvl w:ilvl="0" w:tplc="62E2EFFC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>
    <w:nsid w:val="7B1E09D4"/>
    <w:multiLevelType w:val="multilevel"/>
    <w:tmpl w:val="779C3B2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9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3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32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8D8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1EC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1E97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63F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6A4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1AB4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2FDD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C7E6E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D00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E69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2AE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0F8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710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5701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BC1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A709D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4FD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405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AA9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83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311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2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9E4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136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0CF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33F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AF4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hyperlink">
    <w:name w:val="hyperlink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BA7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13" Type="http://schemas.openxmlformats.org/officeDocument/2006/relationships/hyperlink" Target="https://www.consultant.ru/document/cons_doc_LAW_481298/935a657a2b5f7c7a6436cb756694bb2d649c7a00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1298/935a657a2b5f7c7a6436cb756694bb2d649c7a00/" TargetMode="External"/><Relationship Id="rId17" Type="http://schemas.openxmlformats.org/officeDocument/2006/relationships/hyperlink" Target="http://admzven.ru/ismency/acts/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1298/935a657a2b5f7c7a6436cb756694bb2d649c7a0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1246/2ea21d30b0feefd408429263228d336542dbed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246/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EB3FF91C-0B7D-4BE6-B723-2B95379F7D6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www.consultant.ru/document/cons_doc_LAW_481298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9265-A860-4C5D-B396-577B0309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</cp:lastModifiedBy>
  <cp:revision>2</cp:revision>
  <cp:lastPrinted>2023-05-18T07:06:00Z</cp:lastPrinted>
  <dcterms:created xsi:type="dcterms:W3CDTF">2025-03-17T05:29:00Z</dcterms:created>
  <dcterms:modified xsi:type="dcterms:W3CDTF">2025-03-17T05:29:00Z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